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B151" w14:textId="77777777" w:rsidR="00A93159" w:rsidRDefault="00A93159"/>
    <w:p w14:paraId="7C752D57" w14:textId="77777777" w:rsidR="00A93159" w:rsidRDefault="00FA394F" w:rsidP="002F5DEB">
      <w:pPr>
        <w:jc w:val="right"/>
        <w:rPr>
          <w:b/>
          <w:smallCaps/>
          <w:color w:val="000080"/>
          <w:u w:val="dotted"/>
        </w:rPr>
      </w:pPr>
      <w:r w:rsidRPr="002630E2">
        <w:rPr>
          <w:noProof/>
        </w:rPr>
        <w:drawing>
          <wp:inline distT="0" distB="0" distL="0" distR="0" wp14:anchorId="00BF9000" wp14:editId="5003EF18">
            <wp:extent cx="3533775" cy="762000"/>
            <wp:effectExtent l="0" t="0" r="0" b="0"/>
            <wp:docPr id="5" name="Image 66" descr="http://safirstk01.intra.cnaf/AdminV4/tempImg/5283aba79c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http://safirstk01.intra.cnaf/AdminV4/tempImg/5283aba79c4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564C" w14:textId="77777777" w:rsidR="00A93159" w:rsidRDefault="00A93159">
      <w:pPr>
        <w:rPr>
          <w:b/>
          <w:smallCaps/>
          <w:color w:val="000080"/>
          <w:u w:val="dotted"/>
        </w:rPr>
      </w:pPr>
    </w:p>
    <w:p w14:paraId="1C506679" w14:textId="77777777" w:rsidR="00A93159" w:rsidRDefault="00A93159">
      <w:pPr>
        <w:rPr>
          <w:b/>
          <w:smallCaps/>
          <w:color w:val="000080"/>
          <w:u w:val="dotted"/>
        </w:rPr>
      </w:pPr>
    </w:p>
    <w:p w14:paraId="5377E0A9" w14:textId="77777777" w:rsidR="00A93159" w:rsidRDefault="00FA394F">
      <w:pPr>
        <w:framePr w:w="1701" w:h="2835" w:wrap="notBeside" w:vAnchor="page" w:hAnchor="page" w:x="577" w:y="5761" w:anchorLock="1"/>
        <w:rPr>
          <w:rFonts w:ascii="Times New Roman" w:hAnsi="Times New Roman"/>
          <w:color w:val="000080"/>
        </w:rPr>
      </w:pPr>
      <w:r>
        <w:rPr>
          <w:rFonts w:ascii="Times New Roman" w:hAnsi="Times New Roman"/>
          <w:noProof/>
          <w:color w:val="000080"/>
        </w:rPr>
        <w:drawing>
          <wp:inline distT="0" distB="0" distL="0" distR="0" wp14:anchorId="41F8542C" wp14:editId="6EC1E2DD">
            <wp:extent cx="1076325" cy="1571625"/>
            <wp:effectExtent l="0" t="0" r="0" b="0"/>
            <wp:docPr id="4" name="Image 2" descr="LOGO CAF TOU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F TOURA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28FC8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 xml:space="preserve">nom du foyer </w:t>
      </w:r>
      <w:r>
        <w:rPr>
          <w:rFonts w:ascii="Times New Roman" w:hAnsi="Times New Roman"/>
          <w:b/>
          <w:smallCaps/>
          <w:color w:val="FF0000"/>
        </w:rPr>
        <w:t xml:space="preserve">: </w:t>
      </w:r>
      <w:r w:rsidR="002F5DEB">
        <w:rPr>
          <w:rFonts w:ascii="Times New Roman" w:hAnsi="Times New Roman"/>
          <w:b/>
          <w:smallCaps/>
          <w:color w:val="FF0000"/>
        </w:rPr>
        <w:t>_________________________________</w:t>
      </w:r>
    </w:p>
    <w:p w14:paraId="4C82C412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</w:p>
    <w:p w14:paraId="4FA8CD44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>n° de dossier :</w:t>
      </w:r>
      <w:r w:rsidR="002F5DEB">
        <w:rPr>
          <w:rFonts w:ascii="Times New Roman" w:hAnsi="Times New Roman"/>
          <w:b/>
          <w:smallCaps/>
          <w:color w:val="FF0000"/>
          <w:u w:val="dotted"/>
        </w:rPr>
        <w:t xml:space="preserve"> _________________________________</w:t>
      </w:r>
    </w:p>
    <w:p w14:paraId="19D784AB" w14:textId="77777777" w:rsidR="00A93159" w:rsidRDefault="00FA394F">
      <w:pPr>
        <w:rPr>
          <w:rFonts w:ascii="Times New Roman" w:hAnsi="Times New Roman"/>
          <w:b/>
          <w:smallCaps/>
          <w:color w:val="000080"/>
          <w:u w:val="dotted"/>
        </w:rPr>
      </w:pPr>
      <w:r>
        <w:rPr>
          <w:rFonts w:ascii="Times New Roman" w:hAnsi="Times New Roman"/>
          <w:b/>
          <w:smallCaps/>
          <w:noProof/>
          <w:color w:val="000080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1F29320C" wp14:editId="7D1C5E82">
                <wp:simplePos x="0" y="0"/>
                <wp:positionH relativeFrom="page">
                  <wp:posOffset>361950</wp:posOffset>
                </wp:positionH>
                <wp:positionV relativeFrom="page">
                  <wp:posOffset>361315</wp:posOffset>
                </wp:positionV>
                <wp:extent cx="6217920" cy="923925"/>
                <wp:effectExtent l="0" t="0" r="0" b="9525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23925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3C41" w14:textId="77777777" w:rsidR="00A93159" w:rsidRDefault="006F2E4F">
                            <w:pPr>
                              <w:pStyle w:val="Titre2"/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relevé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d'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activité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du 4</w:t>
                            </w:r>
                            <w:r w:rsidR="00A93159">
                              <w:rPr>
                                <w:rFonts w:ascii="Arial" w:hAnsi="Arial"/>
                                <w:smallCaps w:val="0"/>
                                <w:color w:val="FFFFFF"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trimestre</w:t>
                            </w:r>
                          </w:p>
                          <w:p w14:paraId="2B8650DF" w14:textId="77777777" w:rsidR="00A93159" w:rsidRDefault="00A93159"/>
                          <w:p w14:paraId="5AD94AE2" w14:textId="77777777" w:rsidR="00A93159" w:rsidRDefault="00A93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(permettant le versement de la prestation de service socio-éducative</w:t>
                            </w:r>
                          </w:p>
                          <w:p w14:paraId="5D1AB211" w14:textId="77777777" w:rsidR="00A93159" w:rsidRDefault="00A93159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selon la circulaire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cnaf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 n° 2006.75 C2-6.2006)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932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28.5pt;margin-top:28.45pt;width:489.6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shDwIAAPsDAAAOAAAAZHJzL2Uyb0RvYy54bWysU9tu2zAMfR+wfxD0vjh207Qx4hRBig4D&#10;ui1Atw+QZfmCyaJGKbGzrx8lp1m2vQ17EUSRPOQ5pNYPY6/ZUaHrwBQ8nc05U0ZC1Zmm4F+/PL27&#10;58x5YSqhwaiCn5TjD5u3b9aDzVUGLehKISMQ4/LBFrz13uZJ4mSreuFmYJUhZw3YC08mNkmFYiD0&#10;XifZfL5MBsDKIkjlHL0+Tk6+ifh1raT/XNdOeaYLTr35eGI8y3Amm7XIGxS27eS5DfEPXfSiM1T0&#10;AvUovGAH7P6C6juJ4KD2Mwl9AnXdSRU5EJt0/gebl1ZYFbmQOM5eZHL/D1Z+Ou6RdVXBl5wZ0dOI&#10;tgcPsTK7CfIM1uUU9WL3GAg6+wzym2MGdq0wjdoiwtAqUVFTaYhPfksIhqNUVg4foSJ0QehRqbHG&#10;PgCSBmyMAzldBqJGzyQ9LrP0bpXR3CT5VtnNKruNJUT+mm3R+fcKehYuBa81DNQX+q32Co3waj/t&#10;Riwpjs/OhxZF/poXKYHuqqdO62hgU+40sqOgjUmzdHu/PJd012HahGADIW1CDC+Re6A7yebHcjwr&#10;WEJ1IhUQpg2kH0OXFvAHZwNtX8Hd94NAxZn+YEjJVbpYhHWNxuL2LmiA157y2iOMJKiCe86m685P&#10;K36w2DUtVUojfwNhtnUXNQiTmbo6900bFqU5/4awwtd2jPr1Zzc/AQAA//8DAFBLAwQUAAYACAAA&#10;ACEAQ1rlPd8AAAAKAQAADwAAAGRycy9kb3ducmV2LnhtbEyPwU7DMBBE70j8g7VI3KiNC2kI2VQI&#10;QSVu0CIBNzdekkC8jmK3DX+Pe4LTaDWrmTflcnK92NMYOs8IlzMFgrj2tuMG4XXzeJGDCNGwNb1n&#10;QvihAMvq9KQ0hfUHfqH9OjYihXAoDEIb41BIGeqWnAkzPxAn79OPzsR0jo20ozmkcNdLrVQmnek4&#10;NbRmoPuW6u/1ziFkD19P7/xBq7DQc1rlG/mWP0vE87Pp7hZEpCn+PcMRP6FDlZi2fsc2iB7hepGm&#10;xKTZDYijr+aZBrFF0EpfgaxK+X9C9QsAAP//AwBQSwECLQAUAAYACAAAACEAtoM4kv4AAADhAQAA&#10;EwAAAAAAAAAAAAAAAAAAAAAAW0NvbnRlbnRfVHlwZXNdLnhtbFBLAQItABQABgAIAAAAIQA4/SH/&#10;1gAAAJQBAAALAAAAAAAAAAAAAAAAAC8BAABfcmVscy8ucmVsc1BLAQItABQABgAIAAAAIQAJhVsh&#10;DwIAAPsDAAAOAAAAAAAAAAAAAAAAAC4CAABkcnMvZTJvRG9jLnhtbFBLAQItABQABgAIAAAAIQBD&#10;WuU93wAAAAoBAAAPAAAAAAAAAAAAAAAAAGkEAABkcnMvZG93bnJldi54bWxQSwUGAAAAAAQABADz&#10;AAAAdQUAAAAA&#10;" o:allowincell="f" fillcolor="#121a86" stroked="f">
                <v:textbox>
                  <w:txbxContent>
                    <w:p w14:paraId="0A1A3C41" w14:textId="77777777" w:rsidR="00A93159" w:rsidRDefault="006F2E4F">
                      <w:pPr>
                        <w:pStyle w:val="Titre2"/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relevé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d'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activité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du 4</w:t>
                      </w:r>
                      <w:r w:rsidR="00A93159">
                        <w:rPr>
                          <w:rFonts w:ascii="Arial" w:hAnsi="Arial"/>
                          <w:smallCaps w:val="0"/>
                          <w:color w:val="FFFFFF"/>
                          <w:sz w:val="28"/>
                          <w:vertAlign w:val="superscript"/>
                        </w:rPr>
                        <w:t>ème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trimestre</w:t>
                      </w:r>
                    </w:p>
                    <w:p w14:paraId="2B8650DF" w14:textId="77777777" w:rsidR="00A93159" w:rsidRDefault="00A93159"/>
                    <w:p w14:paraId="5AD94AE2" w14:textId="77777777" w:rsidR="00A93159" w:rsidRDefault="00A93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(permettant le versement de la prestation de service socio-éducative</w:t>
                      </w:r>
                    </w:p>
                    <w:p w14:paraId="5D1AB211" w14:textId="77777777" w:rsidR="00A93159" w:rsidRDefault="00A93159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selon la circulaire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cnaf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 n° 2006.75 C2-6.2006)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7C095B3A" w14:textId="77777777" w:rsidR="002F5DEB" w:rsidRDefault="002F5DEB">
      <w:pPr>
        <w:rPr>
          <w:rFonts w:ascii="Times New Roman" w:hAnsi="Times New Roman"/>
          <w:color w:val="000080"/>
        </w:rPr>
      </w:pPr>
    </w:p>
    <w:p w14:paraId="0DFDA860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 soussigné, </w:t>
      </w:r>
    </w:p>
    <w:p w14:paraId="5731185B" w14:textId="77777777" w:rsidR="00A93159" w:rsidRDefault="00A93159">
      <w:pPr>
        <w:rPr>
          <w:rFonts w:ascii="Times New Roman" w:hAnsi="Times New Roman"/>
          <w:color w:val="000080"/>
        </w:rPr>
      </w:pPr>
    </w:p>
    <w:p w14:paraId="11803EB7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Président ou Directeur : </w:t>
      </w:r>
      <w:r>
        <w:rPr>
          <w:rFonts w:ascii="Times New Roman" w:hAnsi="Times New Roman"/>
          <w:i/>
          <w:color w:val="000080"/>
        </w:rPr>
        <w:t>(NOM-Prénom)</w:t>
      </w:r>
    </w:p>
    <w:p w14:paraId="7FF2BC48" w14:textId="77777777" w:rsidR="00A93159" w:rsidRDefault="00A93159">
      <w:pPr>
        <w:rPr>
          <w:rFonts w:ascii="Times New Roman" w:hAnsi="Times New Roman"/>
          <w:color w:val="000080"/>
        </w:rPr>
      </w:pPr>
    </w:p>
    <w:p w14:paraId="1E2E1324" w14:textId="77777777" w:rsidR="00A93159" w:rsidRDefault="00A93159">
      <w:pPr>
        <w:rPr>
          <w:rFonts w:ascii="Times New Roman" w:hAnsi="Times New Roman"/>
          <w:color w:val="000080"/>
        </w:rPr>
      </w:pPr>
    </w:p>
    <w:p w14:paraId="68A0FEA7" w14:textId="63A29A1E" w:rsidR="00A93159" w:rsidRDefault="00A93159">
      <w:pPr>
        <w:framePr w:hSpace="142" w:wrap="around" w:vAnchor="text" w:hAnchor="text" w:y="1"/>
        <w:pBdr>
          <w:top w:val="single" w:sz="6" w:space="1" w:color="008080"/>
          <w:left w:val="single" w:sz="6" w:space="1" w:color="008080"/>
          <w:bottom w:val="single" w:sz="6" w:space="1" w:color="008080"/>
          <w:right w:val="single" w:sz="6" w:space="1" w:color="008080"/>
        </w:pBdr>
        <w:rPr>
          <w:rFonts w:ascii="Times New Roman" w:hAnsi="Times New Roman"/>
          <w:b/>
          <w:i/>
          <w:color w:val="000080"/>
          <w:sz w:val="28"/>
        </w:rPr>
      </w:pPr>
      <w:r>
        <w:rPr>
          <w:rFonts w:ascii="Times New Roman" w:hAnsi="Times New Roman"/>
          <w:b/>
          <w:i/>
          <w:color w:val="000080"/>
          <w:sz w:val="28"/>
        </w:rPr>
        <w:t xml:space="preserve">atteste l'activité du quatrième trimestre </w:t>
      </w:r>
      <w:r w:rsidR="006B5EF2">
        <w:rPr>
          <w:rFonts w:ascii="Times New Roman" w:hAnsi="Times New Roman"/>
          <w:b/>
          <w:i/>
          <w:color w:val="000080"/>
          <w:sz w:val="28"/>
        </w:rPr>
        <w:t>2022</w:t>
      </w:r>
    </w:p>
    <w:p w14:paraId="03563DD0" w14:textId="77777777" w:rsidR="00A93159" w:rsidRDefault="00A93159">
      <w:pPr>
        <w:jc w:val="center"/>
        <w:rPr>
          <w:rFonts w:ascii="Times New Roman" w:hAnsi="Times New Roman"/>
          <w:color w:val="000080"/>
        </w:rPr>
      </w:pPr>
    </w:p>
    <w:p w14:paraId="1E8E12AE" w14:textId="77777777" w:rsidR="00A93159" w:rsidRDefault="00A93159">
      <w:pPr>
        <w:rPr>
          <w:rFonts w:ascii="Times New Roman" w:hAnsi="Times New Roman"/>
          <w:color w:val="000080"/>
        </w:rPr>
      </w:pPr>
    </w:p>
    <w:p w14:paraId="4B6F66F1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0BCCFB34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51CDB096" w14:textId="33D6D8CF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Nombre de jeunes présents au 31 décembre </w:t>
      </w:r>
      <w:r w:rsidR="006B5EF2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AFC5B42" w14:textId="77777777" w:rsidR="00A93159" w:rsidRDefault="00A93159">
      <w:pPr>
        <w:ind w:firstLine="360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>(</w:t>
      </w:r>
      <w:r w:rsidR="00CA116E">
        <w:rPr>
          <w:rFonts w:ascii="Times New Roman" w:hAnsi="Times New Roman"/>
          <w:i/>
          <w:color w:val="000080"/>
        </w:rPr>
        <w:t>joindre</w:t>
      </w:r>
      <w:r>
        <w:rPr>
          <w:rFonts w:ascii="Times New Roman" w:hAnsi="Times New Roman"/>
          <w:i/>
          <w:color w:val="000080"/>
        </w:rPr>
        <w:t xml:space="preserve"> le relevé des présences)</w:t>
      </w:r>
    </w:p>
    <w:p w14:paraId="1E45DAFB" w14:textId="77777777" w:rsidR="00A93159" w:rsidRDefault="00A93159">
      <w:pPr>
        <w:rPr>
          <w:rFonts w:ascii="Times New Roman" w:hAnsi="Times New Roman"/>
          <w:color w:val="000080"/>
        </w:rPr>
      </w:pPr>
    </w:p>
    <w:p w14:paraId="78EE8727" w14:textId="64419186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jeunes sortis entre le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6B5EF2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 xml:space="preserve"> et le 31 décembre </w:t>
      </w:r>
      <w:r w:rsidR="006B5EF2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ab/>
        <w:t>/______ /</w:t>
      </w:r>
    </w:p>
    <w:p w14:paraId="71C3D74E" w14:textId="77777777" w:rsidR="00A93159" w:rsidRDefault="00A93159">
      <w:pPr>
        <w:rPr>
          <w:rFonts w:ascii="Times New Roman" w:hAnsi="Times New Roman"/>
          <w:color w:val="000080"/>
        </w:rPr>
      </w:pPr>
    </w:p>
    <w:p w14:paraId="0127BA29" w14:textId="35FE6386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nuitées réalisées du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6B5EF2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 xml:space="preserve"> au 31 décembre </w:t>
      </w:r>
      <w:r w:rsidR="006B5EF2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ab/>
        <w:t>/______ /</w:t>
      </w:r>
    </w:p>
    <w:p w14:paraId="6C1D5CE1" w14:textId="77777777" w:rsidR="00A93159" w:rsidRDefault="00A93159">
      <w:pPr>
        <w:rPr>
          <w:rFonts w:ascii="Times New Roman" w:hAnsi="Times New Roman"/>
          <w:color w:val="000080"/>
        </w:rPr>
      </w:pPr>
    </w:p>
    <w:p w14:paraId="3D812777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de jeunes de moins de 25 ans 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1ED3CBB0" w14:textId="77777777" w:rsidR="00A93159" w:rsidRDefault="00A93159">
      <w:pPr>
        <w:rPr>
          <w:rFonts w:ascii="Times New Roman" w:hAnsi="Times New Roman"/>
          <w:color w:val="000080"/>
        </w:rPr>
      </w:pPr>
    </w:p>
    <w:p w14:paraId="3E39CF0B" w14:textId="486FF5B3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</w:t>
      </w:r>
      <w:r w:rsidR="006B5EF2">
        <w:rPr>
          <w:rFonts w:ascii="Times New Roman" w:hAnsi="Times New Roman"/>
          <w:color w:val="000080"/>
        </w:rPr>
        <w:t>d</w:t>
      </w:r>
      <w:r>
        <w:rPr>
          <w:rFonts w:ascii="Times New Roman" w:hAnsi="Times New Roman"/>
          <w:color w:val="000080"/>
        </w:rPr>
        <w:t>e jeunes ressortissants du Régime Général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4AC8A400" w14:textId="77777777" w:rsidR="00A93159" w:rsidRDefault="00A93159">
      <w:pPr>
        <w:rPr>
          <w:rFonts w:ascii="Times New Roman" w:hAnsi="Times New Roman"/>
          <w:color w:val="000080"/>
        </w:rPr>
      </w:pPr>
    </w:p>
    <w:p w14:paraId="0E486706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% de jeunes étudiants ou scolaires sur le 4</w:t>
      </w:r>
      <w:r>
        <w:rPr>
          <w:rFonts w:ascii="Times New Roman" w:hAnsi="Times New Roman"/>
          <w:color w:val="000080"/>
          <w:vertAlign w:val="superscript"/>
        </w:rPr>
        <w:t>ème</w:t>
      </w:r>
      <w:r>
        <w:rPr>
          <w:rFonts w:ascii="Times New Roman" w:hAnsi="Times New Roman"/>
          <w:color w:val="000080"/>
        </w:rPr>
        <w:t xml:space="preserve"> trimestre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0AA50E8D" w14:textId="77777777" w:rsidR="00A93159" w:rsidRDefault="00A93159">
      <w:pPr>
        <w:rPr>
          <w:rFonts w:ascii="Times New Roman" w:hAnsi="Times New Roman"/>
          <w:color w:val="000080"/>
        </w:rPr>
      </w:pPr>
    </w:p>
    <w:p w14:paraId="792BE1A1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Jeunes exerçant une activité scolarisée, en alternance, en stage professionnel </w:t>
      </w:r>
      <w:r w:rsidR="00C226ED">
        <w:rPr>
          <w:rFonts w:ascii="Times New Roman" w:hAnsi="Times New Roman"/>
          <w:color w:val="000080"/>
        </w:rPr>
        <w:br/>
      </w:r>
      <w:r>
        <w:rPr>
          <w:rFonts w:ascii="Times New Roman" w:hAnsi="Times New Roman"/>
          <w:color w:val="000080"/>
        </w:rPr>
        <w:t>ou en recherche d'emploi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 xml:space="preserve"> /______ /</w:t>
      </w:r>
    </w:p>
    <w:p w14:paraId="237BD65A" w14:textId="77777777" w:rsidR="00A93159" w:rsidRDefault="00A93159">
      <w:pPr>
        <w:rPr>
          <w:rFonts w:ascii="Times New Roman" w:hAnsi="Times New Roman"/>
          <w:color w:val="000080"/>
        </w:rPr>
      </w:pPr>
    </w:p>
    <w:p w14:paraId="60DAEDB8" w14:textId="77777777" w:rsidR="00A93159" w:rsidRDefault="00A93159">
      <w:pPr>
        <w:rPr>
          <w:rFonts w:ascii="Times New Roman" w:hAnsi="Times New Roman"/>
          <w:color w:val="000080"/>
        </w:rPr>
      </w:pPr>
    </w:p>
    <w:p w14:paraId="49DEA06F" w14:textId="77777777" w:rsidR="00A93159" w:rsidRDefault="00A93159">
      <w:pPr>
        <w:rPr>
          <w:rFonts w:ascii="Times New Roman" w:hAnsi="Times New Roman"/>
          <w:color w:val="000080"/>
          <w:sz w:val="2"/>
        </w:rPr>
      </w:pP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A93159" w14:paraId="1C9F688F" w14:textId="77777777" w:rsidTr="00CD34C0">
        <w:trPr>
          <w:trHeight w:val="1239"/>
        </w:trPr>
        <w:tc>
          <w:tcPr>
            <w:tcW w:w="4420" w:type="dxa"/>
          </w:tcPr>
          <w:p w14:paraId="7CBD8E13" w14:textId="661F0073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     </w:t>
            </w:r>
            <w:r>
              <w:rPr>
                <w:rFonts w:ascii="Times New Roman" w:hAnsi="Times New Roman"/>
                <w:color w:val="000080"/>
              </w:rPr>
              <w:t xml:space="preserve">       ,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</w:t>
            </w:r>
            <w:r>
              <w:rPr>
                <w:rFonts w:ascii="Times New Roman" w:hAnsi="Times New Roman"/>
                <w:color w:val="000080"/>
              </w:rPr>
              <w:t xml:space="preserve">         </w:t>
            </w:r>
            <w:r w:rsidR="006B5EF2">
              <w:rPr>
                <w:rFonts w:ascii="Times New Roman" w:hAnsi="Times New Roman"/>
                <w:color w:val="000080"/>
              </w:rPr>
              <w:t>2022</w:t>
            </w:r>
          </w:p>
        </w:tc>
        <w:tc>
          <w:tcPr>
            <w:tcW w:w="4420" w:type="dxa"/>
          </w:tcPr>
          <w:p w14:paraId="0F00613F" w14:textId="7FE884A6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</w:t>
            </w:r>
            <w:r>
              <w:rPr>
                <w:rFonts w:ascii="Times New Roman" w:hAnsi="Times New Roman"/>
                <w:color w:val="000080"/>
              </w:rPr>
              <w:t xml:space="preserve">              , 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       </w:t>
            </w:r>
            <w:r>
              <w:rPr>
                <w:rFonts w:ascii="Times New Roman" w:hAnsi="Times New Roman"/>
                <w:color w:val="000080"/>
              </w:rPr>
              <w:t xml:space="preserve">       </w:t>
            </w:r>
            <w:r w:rsidR="006B5EF2">
              <w:rPr>
                <w:rFonts w:ascii="Times New Roman" w:hAnsi="Times New Roman"/>
                <w:color w:val="000080"/>
              </w:rPr>
              <w:t>2022</w:t>
            </w:r>
          </w:p>
        </w:tc>
      </w:tr>
      <w:tr w:rsidR="00A93159" w14:paraId="1B6FB5A8" w14:textId="77777777" w:rsidTr="00CD34C0">
        <w:trPr>
          <w:trHeight w:val="512"/>
        </w:trPr>
        <w:tc>
          <w:tcPr>
            <w:tcW w:w="4420" w:type="dxa"/>
          </w:tcPr>
          <w:p w14:paraId="2A7AF20B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49A45D66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(selon l'habilitation dans le foyer)</w:t>
            </w:r>
          </w:p>
          <w:p w14:paraId="419FDDE2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4420" w:type="dxa"/>
          </w:tcPr>
          <w:p w14:paraId="2D0FFA0C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58F87B1F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(selon l'habilitation dans le foyer)</w:t>
            </w:r>
          </w:p>
          <w:p w14:paraId="4F982928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</w:tr>
      <w:tr w:rsidR="00A93159" w14:paraId="60E6E192" w14:textId="77777777" w:rsidTr="00CD34C0">
        <w:trPr>
          <w:trHeight w:val="937"/>
        </w:trPr>
        <w:tc>
          <w:tcPr>
            <w:tcW w:w="4420" w:type="dxa"/>
          </w:tcPr>
          <w:p w14:paraId="2798A482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Président</w:t>
            </w:r>
          </w:p>
        </w:tc>
        <w:tc>
          <w:tcPr>
            <w:tcW w:w="4420" w:type="dxa"/>
          </w:tcPr>
          <w:p w14:paraId="25EBC4BA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Directeur</w:t>
            </w:r>
          </w:p>
        </w:tc>
      </w:tr>
      <w:tr w:rsidR="00A93159" w14:paraId="349B669D" w14:textId="77777777" w:rsidTr="00CD34C0">
        <w:trPr>
          <w:trHeight w:val="641"/>
        </w:trPr>
        <w:tc>
          <w:tcPr>
            <w:tcW w:w="4420" w:type="dxa"/>
          </w:tcPr>
          <w:p w14:paraId="14687B41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  <w:tc>
          <w:tcPr>
            <w:tcW w:w="4420" w:type="dxa"/>
          </w:tcPr>
          <w:p w14:paraId="074D1E98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</w:tr>
    </w:tbl>
    <w:p w14:paraId="48BC741E" w14:textId="77777777" w:rsidR="00A93159" w:rsidRDefault="00A93159"/>
    <w:sectPr w:rsidR="00A93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97" w:right="567" w:bottom="180" w:left="2835" w:header="720" w:footer="720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DD227" w14:textId="77777777" w:rsidR="002631FC" w:rsidRDefault="002631FC">
      <w:r>
        <w:separator/>
      </w:r>
    </w:p>
  </w:endnote>
  <w:endnote w:type="continuationSeparator" w:id="0">
    <w:p w14:paraId="1F36A73E" w14:textId="77777777" w:rsidR="002631FC" w:rsidRDefault="002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0D5B8" w14:textId="77777777" w:rsidR="00CD34C0" w:rsidRDefault="00CD3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73A3" w14:textId="77777777" w:rsidR="00CD34C0" w:rsidRDefault="00CD34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CA26" w14:textId="6B76D255" w:rsidR="00A93159" w:rsidRPr="00CD34C0" w:rsidRDefault="00A93159">
    <w:pPr>
      <w:pStyle w:val="Pieddepage"/>
      <w:ind w:hanging="1620"/>
      <w:rPr>
        <w:rFonts w:ascii="Arial" w:hAnsi="Arial"/>
        <w:sz w:val="10"/>
        <w:szCs w:val="10"/>
      </w:rPr>
    </w:pPr>
    <w:r w:rsidRPr="00CD34C0">
      <w:rPr>
        <w:rFonts w:ascii="Arial" w:hAnsi="Arial"/>
        <w:snapToGrid w:val="0"/>
        <w:sz w:val="10"/>
        <w:szCs w:val="10"/>
      </w:rPr>
      <w:fldChar w:fldCharType="begin"/>
    </w:r>
    <w:r w:rsidRPr="00CD34C0">
      <w:rPr>
        <w:rFonts w:ascii="Arial" w:hAnsi="Arial"/>
        <w:snapToGrid w:val="0"/>
        <w:sz w:val="10"/>
        <w:szCs w:val="10"/>
      </w:rPr>
      <w:instrText xml:space="preserve"> FILENAME \p </w:instrText>
    </w:r>
    <w:r w:rsidRPr="00CD34C0">
      <w:rPr>
        <w:rFonts w:ascii="Arial" w:hAnsi="Arial"/>
        <w:snapToGrid w:val="0"/>
        <w:sz w:val="10"/>
        <w:szCs w:val="10"/>
      </w:rPr>
      <w:fldChar w:fldCharType="separate"/>
    </w:r>
    <w:r w:rsidR="00164236">
      <w:rPr>
        <w:rFonts w:ascii="Arial" w:hAnsi="Arial"/>
        <w:noProof/>
        <w:snapToGrid w:val="0"/>
        <w:sz w:val="10"/>
        <w:szCs w:val="10"/>
      </w:rPr>
      <w:t>Y:\Pilotage A. Sociale\09. Modèles docs-Plans\Action Sociale\Campagne PS\PS 2019-</w:t>
    </w:r>
    <w:r w:rsidR="006B5EF2">
      <w:rPr>
        <w:rFonts w:ascii="Arial" w:hAnsi="Arial"/>
        <w:noProof/>
        <w:snapToGrid w:val="0"/>
        <w:sz w:val="10"/>
        <w:szCs w:val="10"/>
      </w:rPr>
      <w:t>2022</w:t>
    </w:r>
    <w:r w:rsidR="00164236">
      <w:rPr>
        <w:rFonts w:ascii="Arial" w:hAnsi="Arial"/>
        <w:noProof/>
        <w:snapToGrid w:val="0"/>
        <w:sz w:val="10"/>
        <w:szCs w:val="10"/>
      </w:rPr>
      <w:t>\1. Formulaires\FJT\Relevé activité FJT_4 trimestre_</w:t>
    </w:r>
    <w:r w:rsidR="006B5EF2">
      <w:rPr>
        <w:rFonts w:ascii="Arial" w:hAnsi="Arial"/>
        <w:noProof/>
        <w:snapToGrid w:val="0"/>
        <w:sz w:val="10"/>
        <w:szCs w:val="10"/>
      </w:rPr>
      <w:t>2022</w:t>
    </w:r>
    <w:r w:rsidR="00164236">
      <w:rPr>
        <w:rFonts w:ascii="Arial" w:hAnsi="Arial"/>
        <w:noProof/>
        <w:snapToGrid w:val="0"/>
        <w:sz w:val="10"/>
        <w:szCs w:val="10"/>
      </w:rPr>
      <w:t>.docx</w:t>
    </w:r>
    <w:r w:rsidRPr="00CD34C0">
      <w:rPr>
        <w:rFonts w:ascii="Arial" w:hAnsi="Arial"/>
        <w:snapToGrid w:val="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47D4B" w14:textId="77777777" w:rsidR="002631FC" w:rsidRDefault="002631FC">
      <w:r>
        <w:separator/>
      </w:r>
    </w:p>
  </w:footnote>
  <w:footnote w:type="continuationSeparator" w:id="0">
    <w:p w14:paraId="7619AE37" w14:textId="77777777" w:rsidR="002631FC" w:rsidRDefault="0026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DA6D" w14:textId="77777777" w:rsidR="00CD34C0" w:rsidRDefault="00CD3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72B8" w14:textId="77777777" w:rsidR="00CD34C0" w:rsidRDefault="00CD34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AFE4" w14:textId="77777777" w:rsidR="00A93159" w:rsidRDefault="00FA394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34E95F6F" wp14:editId="77FEEEC0">
              <wp:simplePos x="0" y="0"/>
              <wp:positionH relativeFrom="column">
                <wp:posOffset>-1617345</wp:posOffset>
              </wp:positionH>
              <wp:positionV relativeFrom="paragraph">
                <wp:posOffset>-161925</wp:posOffset>
              </wp:positionV>
              <wp:extent cx="360045" cy="102241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224135"/>
                        <a:chOff x="284" y="454"/>
                        <a:chExt cx="567" cy="1610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84" y="8420"/>
                          <a:ext cx="567" cy="8135"/>
                        </a:xfrm>
                        <a:prstGeom prst="rect">
                          <a:avLst/>
                        </a:prstGeom>
                        <a:solidFill>
                          <a:srgbClr val="A5D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DFD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84" y="454"/>
                          <a:ext cx="567" cy="7965"/>
                        </a:xfrm>
                        <a:prstGeom prst="rect">
                          <a:avLst/>
                        </a:prstGeom>
                        <a:solidFill>
                          <a:srgbClr val="BCC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98D3F4" id="Group 1" o:spid="_x0000_s1026" style="position:absolute;margin-left:-127.35pt;margin-top:-12.75pt;width:28.35pt;height:805.05pt;z-index:-251658752" coordorigin="284,454" coordsize="567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pOJQMAAL4JAAAOAAAAZHJzL2Uyb0RvYy54bWzsVl1P2zAUfZ+0/2D5veQDp20iAoKWokls&#10;Q2P7AW7iJNYSO7NdApv233dtpwXKwxATe5jWh9TOta/PPfeeGx+d3HYtumFKcylyHB2EGDFRyJKL&#10;OsdfPq8mc4y0oaKkrRQsx3dM45Pjt2+Ohj5jsWxkWzKFwInQ2dDnuDGmz4JAFw3rqD6QPRNgrKTq&#10;qIGpqoNS0QG8d20Qh+E0GKQqeyULpjW8XXojPnb+q4oV5mNVaWZQm2PAZtxTuefaPoPjI5rVivYN&#10;L0YY9AUoOsoFHLpztaSGoo3iT1x1vFBSy8ocFLILZFXxgrkYIJoo3IvmQslN72Kps6HudzQBtXs8&#10;vdht8eHmSiFeQu4wErSDFLlTUWSpGfo6gxUXqr/ur5SPD4aXsviqwRzs2+289ovRengvS3BHN0Y6&#10;am4r1VkXEDS6dRm422WA3RpUwMvDaRiSBKMCTFEYxyQ6THyOigYSaffFc4IRmElCtpbzcXcynY1b&#10;p1HoAgho5o91UEdoNi6oNn1PqP4zQq8b2jOXJ23pGgmNt4R+giqkom4Zij2pbtWWUe3pREIuGljF&#10;TpWSQ8NoCaB8DBYtuPUb7ERDMn7L75anOYnHMt+SvKNpPrK7Y4lmvdLmgskO2UGOFUB3yaM3l9rY&#10;lN8vsbnUsuXliretm6h6vWgVuqEgttNkuVoe2nhhy6NlrbCLhbTbvNm/AXhwhrVZoE48P9IoJuFZ&#10;nE5W0/lsQlYkmaSzcD4Jo/QsnYYkJcvVTwswIlnDy5KJSy7YVsgReV5ex5biJeikjIYcp0mcuNgf&#10;odfPC7LjBvpay7scz0P787Vq83ouSgibZoby1o+Dx/AdZcDB9t+xAgXsE++rdy3LOygCJSFJ0Neg&#10;A8Ogkeo7RgN0sxzrbxuqGEbtOwGFlEaE2PbnJiSZQUkg9dCyfmihogBXOTYY+eHC+Ja56RWvGzgp&#10;csQIeQrirrgrDIvPowLcdgIC+0tKO3yqNFd5FsVOOFCFr6y0XUd6IrRZOnVt7DWEdrZYkPPpPy40&#10;JyGnof1u8l9oXmjuAweXBNc0xguNvYU8nDth3l+7jn8BAAD//wMAUEsDBBQABgAIAAAAIQBTIsa5&#10;4wAAAA4BAAAPAAAAZHJzL2Rvd25yZXYueG1sTI/BToNAEIbvJr7DZky80YVaKiJL0zTqqWlia2K8&#10;TWEKpOwuYbdA397Ri95mMl/++f5sNelWDNS7xhoF0SwEQaawZWMqBR+H1yAB4TyaEltrSMGVHKzy&#10;25sM09KO5p2Gva8EhxiXooLa+y6V0hU1aXQz25Hh28n2Gj2vfSXLHkcO162ch+FSamwMf6ixo01N&#10;xXl/0QreRhzXD9HLsD2fNtevQ7z73Eak1P3dtH4G4WnyfzD86LM65Ox0tBdTOtEqCObx4pHZ3ykG&#10;wUgQPSXc78hwnCyWIPNM/q+RfwMAAP//AwBQSwECLQAUAAYACAAAACEAtoM4kv4AAADhAQAAEwAA&#10;AAAAAAAAAAAAAAAAAAAAW0NvbnRlbnRfVHlwZXNdLnhtbFBLAQItABQABgAIAAAAIQA4/SH/1gAA&#10;AJQBAAALAAAAAAAAAAAAAAAAAC8BAABfcmVscy8ucmVsc1BLAQItABQABgAIAAAAIQAnsopOJQMA&#10;AL4JAAAOAAAAAAAAAAAAAAAAAC4CAABkcnMvZTJvRG9jLnhtbFBLAQItABQABgAIAAAAIQBTIsa5&#10;4wAAAA4BAAAPAAAAAAAAAAAAAAAAAH8FAABkcnMvZG93bnJldi54bWxQSwUGAAAAAAQABADzAAAA&#10;jwYAAAAA&#10;" o:allowincell="f">
              <v:rect id="Rectangle 2" o:spid="_x0000_s1027" style="position:absolute;left:284;top:8420;width:567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BOwwAAANoAAAAPAAAAZHJzL2Rvd25yZXYueG1sRI9Pi8Iw&#10;FMTvgt8hPMGbporI0jXKogiih+I/8Phs3rZlm5faRK1+eiMseBxm5jfMZNaYUtyodoVlBYN+BII4&#10;tbrgTMFhv+x9gXAeWWNpmRQ8yMFs2m5NMNb2zlu67XwmAoRdjApy76tYSpfmZND1bUUcvF9bG/RB&#10;1pnUNd4D3JRyGEVjabDgsJBjRfOc0r/d1ShI9mSTxXL0TIw7ns6n82W02KyV6naan28Qnhr/Cf+3&#10;V1rBEN5Xwg2Q0xcAAAD//wMAUEsBAi0AFAAGAAgAAAAhANvh9svuAAAAhQEAABMAAAAAAAAAAAAA&#10;AAAAAAAAAFtDb250ZW50X1R5cGVzXS54bWxQSwECLQAUAAYACAAAACEAWvQsW78AAAAVAQAACwAA&#10;AAAAAAAAAAAAAAAfAQAAX3JlbHMvLnJlbHNQSwECLQAUAAYACAAAACEA8WmQTsMAAADaAAAADwAA&#10;AAAAAAAAAAAAAAAHAgAAZHJzL2Rvd25yZXYueG1sUEsFBgAAAAADAAMAtwAAAPcCAAAAAA==&#10;" fillcolor="#a5dfd3" stroked="f" strokecolor="#a5dfd3"/>
              <v:rect id="Rectangle 3" o:spid="_x0000_s1028" style="position:absolute;left:284;top:454;width:567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q3xAAAANoAAAAPAAAAZHJzL2Rvd25yZXYueG1sRI9bawIx&#10;FITfC/0P4RR8q9m2WGU1K0tLRVoQvICvh83ZC7s5WZKo679vBMHHYWa+YRbLwXTiTM43lhW8jRMQ&#10;xIXVDVcKDvuf1xkIH5A1dpZJwZU8LLPnpwWm2l54S+ddqESEsE9RQR1Cn0rpi5oM+rHtiaNXWmcw&#10;ROkqqR1eItx08j1JPqXBhuNCjT191VS0u5NRcFq1G+tmm/J3mzd/k0l5/J7mrNToZcjnIAIN4RG+&#10;t9dawQfcrsQbILN/AAAA//8DAFBLAQItABQABgAIAAAAIQDb4fbL7gAAAIUBAAATAAAAAAAAAAAA&#10;AAAAAAAAAABbQ29udGVudF9UeXBlc10ueG1sUEsBAi0AFAAGAAgAAAAhAFr0LFu/AAAAFQEAAAsA&#10;AAAAAAAAAAAAAAAAHwEAAF9yZWxzLy5yZWxzUEsBAi0AFAAGAAgAAAAhAObsurfEAAAA2gAAAA8A&#10;AAAAAAAAAAAAAAAABwIAAGRycy9kb3ducmV2LnhtbFBLBQYAAAAAAwADALcAAAD4AgAAAAA=&#10;" fillcolor="#bcc4e6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F0B62"/>
    <w:multiLevelType w:val="hybridMultilevel"/>
    <w:tmpl w:val="8B861960"/>
    <w:lvl w:ilvl="0" w:tplc="BB648CA8">
      <w:numFmt w:val="bullet"/>
      <w:lvlText w:val=""/>
      <w:lvlJc w:val="left"/>
      <w:pPr>
        <w:tabs>
          <w:tab w:val="num" w:pos="313"/>
        </w:tabs>
        <w:ind w:left="313" w:hanging="313"/>
      </w:pPr>
      <w:rPr>
        <w:rFonts w:ascii="Wingdings" w:hAnsi="Wingdings" w:hint="default"/>
        <w:sz w:val="28"/>
        <w:szCs w:val="18"/>
      </w:rPr>
    </w:lvl>
    <w:lvl w:ilvl="1" w:tplc="93A004A8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E1A04268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17325036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96AE3AF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EE302FD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66B0D10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3B84BEF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C389D82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5BD414D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C3"/>
    <w:rsid w:val="00042CB5"/>
    <w:rsid w:val="00047269"/>
    <w:rsid w:val="00153983"/>
    <w:rsid w:val="00164236"/>
    <w:rsid w:val="0016788B"/>
    <w:rsid w:val="002631FC"/>
    <w:rsid w:val="002F5DEB"/>
    <w:rsid w:val="00410144"/>
    <w:rsid w:val="004132EB"/>
    <w:rsid w:val="004B1857"/>
    <w:rsid w:val="004E1BD5"/>
    <w:rsid w:val="005915D4"/>
    <w:rsid w:val="006A2F2F"/>
    <w:rsid w:val="006B5EF2"/>
    <w:rsid w:val="006F2E4F"/>
    <w:rsid w:val="00713E33"/>
    <w:rsid w:val="0078455F"/>
    <w:rsid w:val="00842DF4"/>
    <w:rsid w:val="00897C33"/>
    <w:rsid w:val="008A69C3"/>
    <w:rsid w:val="009F4FDA"/>
    <w:rsid w:val="00A03CEE"/>
    <w:rsid w:val="00A706F5"/>
    <w:rsid w:val="00A93159"/>
    <w:rsid w:val="00AA3014"/>
    <w:rsid w:val="00AA72B5"/>
    <w:rsid w:val="00AB0698"/>
    <w:rsid w:val="00AD14C7"/>
    <w:rsid w:val="00AF0FDC"/>
    <w:rsid w:val="00B16BC3"/>
    <w:rsid w:val="00B92214"/>
    <w:rsid w:val="00BE3FD6"/>
    <w:rsid w:val="00C050D6"/>
    <w:rsid w:val="00C226ED"/>
    <w:rsid w:val="00C56C03"/>
    <w:rsid w:val="00CA116E"/>
    <w:rsid w:val="00CD34C0"/>
    <w:rsid w:val="00E575EB"/>
    <w:rsid w:val="00E61302"/>
    <w:rsid w:val="00EA7E66"/>
    <w:rsid w:val="00EE327F"/>
    <w:rsid w:val="00F62880"/>
    <w:rsid w:val="00F6734B"/>
    <w:rsid w:val="00FA394F"/>
    <w:rsid w:val="00FD4083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BEAD844"/>
  <w15:chartTrackingRefBased/>
  <w15:docId w15:val="{84155EE4-F236-4B18-9BD2-7B0AB0A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spacing w:before="120" w:after="120"/>
      <w:jc w:val="both"/>
    </w:pPr>
    <w:rPr>
      <w:rFonts w:ascii="Arial" w:hAnsi="Arial" w:cs="Aria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cnaf-ep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dimier</dc:creator>
  <cp:keywords/>
  <dc:description/>
  <cp:lastModifiedBy>Carine DALUS 371</cp:lastModifiedBy>
  <cp:revision>8</cp:revision>
  <cp:lastPrinted>2020-01-17T08:36:00Z</cp:lastPrinted>
  <dcterms:created xsi:type="dcterms:W3CDTF">2020-01-17T08:34:00Z</dcterms:created>
  <dcterms:modified xsi:type="dcterms:W3CDTF">2021-12-23T11:05:00Z</dcterms:modified>
</cp:coreProperties>
</file>